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AB" w:rsidRPr="00F253F8" w:rsidRDefault="00CD185D" w:rsidP="008B6E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9264" o:allowincell="f" fillcolor="window">
            <v:imagedata r:id="rId5" o:title=""/>
          </v:shape>
          <o:OLEObject Type="Embed" ProgID="Word.Picture.8" ShapeID="_x0000_s1026" DrawAspect="Content" ObjectID="_1714392317" r:id="rId6"/>
        </w:objec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 xml:space="preserve">  </w:t>
      </w:r>
      <w:r w:rsidRPr="00F25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9E14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17 трав</w:t>
      </w:r>
      <w:r w:rsidR="00BA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ня </w:t>
      </w: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2022 </w:t>
      </w:r>
      <w:r w:rsidRPr="00F25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року                                                                           </w:t>
      </w:r>
      <w:r w:rsidR="00BA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0A0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E14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70</w:t>
      </w:r>
      <w:r w:rsidR="00BA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0A0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рв</w:t>
      </w:r>
      <w:proofErr w:type="spellEnd"/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A0D5B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F253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затвердження </w:t>
      </w:r>
      <w:r w:rsidR="002F39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переліку</w:t>
      </w:r>
    </w:p>
    <w:p w:rsidR="00BA710A" w:rsidRDefault="000A0D5B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</w:t>
      </w:r>
      <w:r w:rsidR="002F39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обсягу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закупівель товарів</w:t>
      </w:r>
    </w:p>
    <w:p w:rsidR="009E1475" w:rsidRDefault="009E1475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87B46" w:rsidRPr="00F253F8" w:rsidRDefault="00587B46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6EAB" w:rsidRPr="00F253F8" w:rsidRDefault="008B6EAB" w:rsidP="008B6EAB">
      <w:pPr>
        <w:spacing w:before="10" w:after="1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четвертої статті 42 Закону України «Про місцеве самоврядування в Україні», статті 9 Закону України «Про правовий режим воєнного стану”, Указу Президента України від 24 лютого 2022 року №64/2022 “Про введення воєнного стану в Україні”, </w:t>
      </w:r>
      <w:r w:rsidRPr="00F25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28.02.2022 року №169 «Деякі питання здійснення оборонних та публічних закупівель товарів, робіт і послуг в умовах воєнного стану» </w:t>
      </w:r>
      <w:r w:rsidRPr="00F253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(зі змінами), </w:t>
      </w:r>
      <w:r w:rsid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ная</w:t>
      </w:r>
      <w:r w:rsid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вною потребою в закупівлі товарів</w:t>
      </w:r>
      <w:r w:rsidR="009E1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не включаються до річного плану закупівель</w:t>
      </w:r>
      <w:r w:rsidRPr="00F253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FE74A0" w:rsidRPr="00601451" w:rsidRDefault="00601451" w:rsidP="00601451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закупівлю </w:t>
      </w:r>
      <w:r w:rsidR="009E1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«Папір А-4» </w:t>
      </w:r>
      <w:r w:rsidRPr="000A0D5B">
        <w:rPr>
          <w:rFonts w:ascii="Times New Roman" w:hAnsi="Times New Roman" w:cs="Times New Roman"/>
          <w:b/>
          <w:bCs/>
          <w:color w:val="2C2931"/>
          <w:sz w:val="28"/>
          <w:szCs w:val="28"/>
          <w:shd w:val="clear" w:color="auto" w:fill="FFFFFF"/>
          <w:lang w:val="uk-UA"/>
        </w:rPr>
        <w:t>ДК 021:2015:</w:t>
      </w:r>
      <w:r w:rsidRPr="000A0D5B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30190000 -</w:t>
      </w:r>
      <w:r w:rsidR="002F39FA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7 </w:t>
      </w:r>
      <w:r w:rsidR="002F39FA" w:rsidRPr="002F39F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  <w:lang w:val="uk-UA"/>
        </w:rPr>
        <w:t xml:space="preserve">Офісне устаткування та приладдя різне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5F5F5"/>
          <w:lang w:val="uk-UA"/>
        </w:rPr>
        <w:t>та з</w:t>
      </w:r>
      <w:r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атвердити обсяг закупівлі </w:t>
      </w:r>
      <w:r w:rsidR="009E1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50 упаковок на суму 9291</w:t>
      </w:r>
      <w:r w:rsidR="002F3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гривні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9E1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дев’ять тисяч двісті дев’яносто одна гривня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  <w:lang w:val="uk-UA"/>
        </w:rPr>
        <w:t>).</w:t>
      </w:r>
    </w:p>
    <w:p w:rsidR="008B6EAB" w:rsidRPr="00200D7F" w:rsidRDefault="008B6EAB" w:rsidP="00200D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200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цього розпорядження лишаю за собою</w:t>
      </w:r>
      <w:r w:rsidRPr="00200D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</w:t>
      </w:r>
      <w:proofErr w:type="spellStart"/>
      <w:r w:rsidRPr="00F253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</w:t>
      </w:r>
      <w:proofErr w:type="spellEnd"/>
      <w:r w:rsidRPr="00F253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ПОЛІЩУК</w:t>
      </w:r>
    </w:p>
    <w:p w:rsidR="008B6EAB" w:rsidRPr="00F253F8" w:rsidRDefault="008B6EAB" w:rsidP="008B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</w:p>
    <w:p w:rsidR="008B6EAB" w:rsidRPr="00F253F8" w:rsidRDefault="008B6EAB" w:rsidP="008B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  <w:proofErr w:type="spellStart"/>
      <w:r w:rsidR="00200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Лазарук</w:t>
      </w:r>
      <w:proofErr w:type="spellEnd"/>
      <w:r w:rsidR="00200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Олена</w:t>
      </w:r>
      <w:r w:rsidRPr="00F253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21541</w:t>
      </w:r>
      <w:r w:rsidRPr="00F253F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</w:t>
      </w:r>
    </w:p>
    <w:p w:rsidR="008B6EAB" w:rsidRPr="00F253F8" w:rsidRDefault="008B6EAB" w:rsidP="008B6E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253F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8B6EAB" w:rsidRPr="00F253F8" w:rsidRDefault="008B6EAB" w:rsidP="008B6EAB">
      <w:pPr>
        <w:rPr>
          <w:lang w:val="uk-UA"/>
        </w:rPr>
      </w:pPr>
    </w:p>
    <w:p w:rsidR="008B6EAB" w:rsidRPr="00F253F8" w:rsidRDefault="008B6EAB" w:rsidP="008B6EAB">
      <w:pPr>
        <w:rPr>
          <w:lang w:val="uk-UA"/>
        </w:rPr>
      </w:pPr>
    </w:p>
    <w:p w:rsidR="005F30EB" w:rsidRPr="00F253F8" w:rsidRDefault="005F30EB">
      <w:pPr>
        <w:rPr>
          <w:lang w:val="uk-UA"/>
        </w:rPr>
      </w:pPr>
    </w:p>
    <w:sectPr w:rsidR="005F30EB" w:rsidRPr="00F253F8" w:rsidSect="009E147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D43BD"/>
    <w:multiLevelType w:val="hybridMultilevel"/>
    <w:tmpl w:val="DC60D4A0"/>
    <w:lvl w:ilvl="0" w:tplc="651419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AB"/>
    <w:rsid w:val="000A0D5B"/>
    <w:rsid w:val="000B144D"/>
    <w:rsid w:val="000B2523"/>
    <w:rsid w:val="00200D7F"/>
    <w:rsid w:val="002B09B4"/>
    <w:rsid w:val="002F39FA"/>
    <w:rsid w:val="003A6FBD"/>
    <w:rsid w:val="00542C29"/>
    <w:rsid w:val="00544564"/>
    <w:rsid w:val="00587B46"/>
    <w:rsid w:val="005F30EB"/>
    <w:rsid w:val="00601451"/>
    <w:rsid w:val="006B5E6D"/>
    <w:rsid w:val="006C1A4E"/>
    <w:rsid w:val="0072766A"/>
    <w:rsid w:val="007A663E"/>
    <w:rsid w:val="007B639D"/>
    <w:rsid w:val="007F7564"/>
    <w:rsid w:val="00874653"/>
    <w:rsid w:val="008B6EAB"/>
    <w:rsid w:val="00911825"/>
    <w:rsid w:val="009E146E"/>
    <w:rsid w:val="009E1475"/>
    <w:rsid w:val="00AA09B6"/>
    <w:rsid w:val="00BA710A"/>
    <w:rsid w:val="00CB5F6F"/>
    <w:rsid w:val="00CD185D"/>
    <w:rsid w:val="00D13549"/>
    <w:rsid w:val="00DB539F"/>
    <w:rsid w:val="00F253F8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EEE25FF-7444-4DB1-96EB-208DFEEF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Oksana</cp:lastModifiedBy>
  <cp:revision>2</cp:revision>
  <cp:lastPrinted>2022-05-17T13:07:00Z</cp:lastPrinted>
  <dcterms:created xsi:type="dcterms:W3CDTF">2022-05-18T12:19:00Z</dcterms:created>
  <dcterms:modified xsi:type="dcterms:W3CDTF">2022-05-18T12:19:00Z</dcterms:modified>
</cp:coreProperties>
</file>