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00ED" w14:textId="77777777" w:rsidR="00BB1EE9" w:rsidRPr="003A11EB" w:rsidRDefault="00BB1EE9" w:rsidP="00BB1EE9">
      <w:pPr>
        <w:jc w:val="center"/>
        <w:rPr>
          <w:lang w:val="uk-UA"/>
        </w:rPr>
      </w:pPr>
      <w:r w:rsidRPr="003A11EB">
        <w:rPr>
          <w:lang w:val="uk-UA"/>
        </w:rPr>
        <w:object w:dxaOrig="842" w:dyaOrig="1118" w14:anchorId="77552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.4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1158756" r:id="rId7"/>
        </w:object>
      </w:r>
    </w:p>
    <w:p w14:paraId="03F33A20" w14:textId="77777777" w:rsidR="00BB1EE9" w:rsidRPr="003A11EB" w:rsidRDefault="00BB1EE9" w:rsidP="00BB1EE9">
      <w:pPr>
        <w:jc w:val="center"/>
        <w:rPr>
          <w:sz w:val="6"/>
          <w:szCs w:val="6"/>
          <w:lang w:val="uk-UA"/>
        </w:rPr>
      </w:pPr>
    </w:p>
    <w:p w14:paraId="25098FAE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РОЖИЩЕНСЬКА МІСЬКА РАДА</w:t>
      </w:r>
    </w:p>
    <w:p w14:paraId="7AD9C692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ВОЛИНСЬКОЇ ОБЛАСТІ</w:t>
      </w:r>
    </w:p>
    <w:p w14:paraId="0FA3D05E" w14:textId="77777777" w:rsidR="00BB1EE9" w:rsidRPr="003A11EB" w:rsidRDefault="00BB1EE9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ВОСЬМЕ СКЛИКАННЯ</w:t>
      </w:r>
    </w:p>
    <w:p w14:paraId="1A7D6D68" w14:textId="77777777" w:rsidR="00BB1EE9" w:rsidRPr="003A11EB" w:rsidRDefault="00BB1EE9" w:rsidP="00BB1EE9">
      <w:pPr>
        <w:rPr>
          <w:lang w:val="uk-UA"/>
        </w:rPr>
      </w:pPr>
    </w:p>
    <w:p w14:paraId="58DAFEA7" w14:textId="77777777" w:rsidR="00BB1EE9" w:rsidRPr="003A11EB" w:rsidRDefault="00BB1EE9" w:rsidP="00BB1EE9">
      <w:pPr>
        <w:jc w:val="center"/>
        <w:rPr>
          <w:b/>
          <w:sz w:val="32"/>
          <w:szCs w:val="32"/>
          <w:lang w:val="uk-UA"/>
        </w:rPr>
      </w:pPr>
      <w:r w:rsidRPr="003A11EB">
        <w:rPr>
          <w:b/>
          <w:sz w:val="32"/>
          <w:szCs w:val="32"/>
          <w:lang w:val="uk-UA"/>
        </w:rPr>
        <w:t>РІШЕННЯ</w:t>
      </w:r>
    </w:p>
    <w:p w14:paraId="64683EA2" w14:textId="77777777" w:rsidR="00BB1EE9" w:rsidRPr="003A11EB" w:rsidRDefault="00BB1EE9" w:rsidP="00BB1EE9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BB1EE9" w:rsidRPr="003A11EB" w14:paraId="1868F1A6" w14:textId="77777777" w:rsidTr="00EF7540">
        <w:trPr>
          <w:jc w:val="center"/>
        </w:trPr>
        <w:tc>
          <w:tcPr>
            <w:tcW w:w="3128" w:type="dxa"/>
          </w:tcPr>
          <w:p w14:paraId="0E37B142" w14:textId="4A2FD1A2" w:rsidR="00BB1EE9" w:rsidRPr="003A11EB" w:rsidRDefault="00BB1EE9" w:rsidP="00EF754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color w:val="FF0000"/>
                <w:sz w:val="28"/>
                <w:szCs w:val="26"/>
              </w:rPr>
              <w:t xml:space="preserve">  </w:t>
            </w:r>
            <w:r w:rsidRPr="003A11EB">
              <w:rPr>
                <w:b w:val="0"/>
                <w:sz w:val="28"/>
                <w:szCs w:val="26"/>
              </w:rPr>
              <w:t>2</w:t>
            </w:r>
            <w:r w:rsidR="0016073A">
              <w:rPr>
                <w:b w:val="0"/>
                <w:sz w:val="28"/>
                <w:szCs w:val="26"/>
              </w:rPr>
              <w:t>6</w:t>
            </w:r>
            <w:r w:rsidRPr="003A11EB">
              <w:rPr>
                <w:b w:val="0"/>
                <w:sz w:val="28"/>
                <w:szCs w:val="26"/>
              </w:rPr>
              <w:t xml:space="preserve"> червня 2025 року</w:t>
            </w:r>
          </w:p>
        </w:tc>
        <w:tc>
          <w:tcPr>
            <w:tcW w:w="3096" w:type="dxa"/>
          </w:tcPr>
          <w:p w14:paraId="0997F3BE" w14:textId="77777777" w:rsidR="00BB1EE9" w:rsidRPr="003A11EB" w:rsidRDefault="00BB1EE9" w:rsidP="00EF754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256E6D6F" w14:textId="77777777" w:rsidR="00BB1EE9" w:rsidRPr="003A11EB" w:rsidRDefault="00BB1EE9" w:rsidP="00EF7540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sz w:val="28"/>
                <w:szCs w:val="26"/>
              </w:rPr>
              <w:t>№ 58/__</w:t>
            </w:r>
          </w:p>
        </w:tc>
      </w:tr>
    </w:tbl>
    <w:p w14:paraId="0D0B3B3C" w14:textId="77777777" w:rsidR="00BB1EE9" w:rsidRPr="003A11EB" w:rsidRDefault="00BB1EE9" w:rsidP="00BB1EE9">
      <w:pPr>
        <w:jc w:val="center"/>
        <w:rPr>
          <w:lang w:val="uk-UA"/>
        </w:rPr>
      </w:pPr>
    </w:p>
    <w:p w14:paraId="02EC1CAE" w14:textId="77777777" w:rsidR="00BB1EE9" w:rsidRPr="003A11EB" w:rsidRDefault="00BB1EE9" w:rsidP="00E02707">
      <w:pPr>
        <w:ind w:right="5102"/>
        <w:rPr>
          <w:b/>
          <w:sz w:val="28"/>
          <w:szCs w:val="28"/>
          <w:lang w:val="uk-UA"/>
        </w:rPr>
      </w:pPr>
      <w:bookmarkStart w:id="0" w:name="_Hlk134429998"/>
      <w:bookmarkStart w:id="1" w:name="_Hlk200454868"/>
      <w:r w:rsidRPr="003A11EB">
        <w:rPr>
          <w:b/>
          <w:sz w:val="28"/>
          <w:szCs w:val="28"/>
          <w:lang w:val="uk-UA"/>
        </w:rPr>
        <w:t xml:space="preserve">Про </w:t>
      </w:r>
      <w:bookmarkEnd w:id="0"/>
      <w:r w:rsidRPr="003A11EB">
        <w:rPr>
          <w:b/>
          <w:sz w:val="28"/>
          <w:szCs w:val="28"/>
          <w:lang w:val="uk-UA"/>
        </w:rPr>
        <w:t>надання дозволу на складання проекту землеустрою щодо відведення земельної ділянки гр. Приходько І.А. в м. Рожище</w:t>
      </w:r>
    </w:p>
    <w:bookmarkEnd w:id="1"/>
    <w:p w14:paraId="3714F54F" w14:textId="77777777" w:rsidR="00BB1EE9" w:rsidRPr="003A11EB" w:rsidRDefault="00BB1EE9" w:rsidP="00BB1EE9">
      <w:pPr>
        <w:rPr>
          <w:b/>
          <w:sz w:val="28"/>
          <w:szCs w:val="28"/>
          <w:lang w:val="uk-UA"/>
        </w:rPr>
      </w:pPr>
    </w:p>
    <w:p w14:paraId="3A13B716" w14:textId="15BB45E2" w:rsidR="00BB1EE9" w:rsidRPr="003A11EB" w:rsidRDefault="00BB1EE9" w:rsidP="00BB1EE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 xml:space="preserve">Розглянувши заяву гр. Приходько В.А., керуючись пунктом 34 частини 1 статті 26 Закону України «Про місцеве самоврядування в Україні», статтями </w:t>
      </w:r>
      <w:r w:rsidRPr="007B318F">
        <w:rPr>
          <w:sz w:val="28"/>
          <w:szCs w:val="28"/>
          <w:lang w:val="uk-UA"/>
        </w:rPr>
        <w:t>12, 22, 36, 79</w:t>
      </w:r>
      <w:r w:rsidRPr="007B318F">
        <w:rPr>
          <w:sz w:val="28"/>
          <w:szCs w:val="28"/>
          <w:vertAlign w:val="superscript"/>
          <w:lang w:val="uk-UA"/>
        </w:rPr>
        <w:t>1</w:t>
      </w:r>
      <w:r w:rsidRPr="007B318F">
        <w:rPr>
          <w:sz w:val="28"/>
          <w:szCs w:val="28"/>
          <w:lang w:val="uk-UA"/>
        </w:rPr>
        <w:t>, 83, 116, 122, 123, 124</w:t>
      </w:r>
      <w:r w:rsidRPr="003A11EB">
        <w:rPr>
          <w:sz w:val="28"/>
          <w:szCs w:val="28"/>
          <w:lang w:val="uk-UA"/>
        </w:rPr>
        <w:t xml:space="preserve">  Земельного Кодексу України, статтями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3A11EB">
        <w:rPr>
          <w:color w:val="000000"/>
          <w:sz w:val="28"/>
          <w:szCs w:val="28"/>
          <w:lang w:val="uk-UA"/>
        </w:rPr>
        <w:t xml:space="preserve">, міська рада  </w:t>
      </w:r>
    </w:p>
    <w:p w14:paraId="21639A3D" w14:textId="77777777" w:rsidR="00BB1EE9" w:rsidRPr="003A11EB" w:rsidRDefault="00BB1EE9" w:rsidP="00BB1EE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3A11EB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0520E86F" w14:textId="4D503F81" w:rsidR="00BB1EE9" w:rsidRPr="003A11EB" w:rsidRDefault="00BB1EE9" w:rsidP="00BB1EE9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3A11EB">
        <w:rPr>
          <w:sz w:val="28"/>
          <w:szCs w:val="28"/>
          <w:lang w:val="uk-UA" w:eastAsia="uk-UA"/>
        </w:rPr>
        <w:t>1</w:t>
      </w:r>
      <w:r w:rsidR="00044E24">
        <w:rPr>
          <w:sz w:val="28"/>
          <w:szCs w:val="28"/>
          <w:lang w:val="uk-UA" w:eastAsia="uk-UA"/>
        </w:rPr>
        <w:t>.</w:t>
      </w:r>
      <w:r w:rsidRPr="003A11EB">
        <w:rPr>
          <w:sz w:val="28"/>
          <w:szCs w:val="28"/>
          <w:lang w:val="uk-UA"/>
        </w:rPr>
        <w:t xml:space="preserve"> Надати дозвіл гр. </w:t>
      </w:r>
      <w:r>
        <w:rPr>
          <w:sz w:val="28"/>
          <w:szCs w:val="28"/>
          <w:lang w:val="uk-UA"/>
        </w:rPr>
        <w:t>Приходько Ігорю Андрійовичу</w:t>
      </w:r>
      <w:r w:rsidRPr="003A11EB"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в оренду терміном на </w:t>
      </w:r>
      <w:r w:rsidRPr="00995ED8">
        <w:rPr>
          <w:sz w:val="28"/>
          <w:szCs w:val="28"/>
          <w:lang w:val="uk-UA"/>
        </w:rPr>
        <w:t>10 р</w:t>
      </w:r>
      <w:r w:rsidRPr="003A11EB">
        <w:rPr>
          <w:sz w:val="28"/>
          <w:szCs w:val="28"/>
          <w:lang w:val="uk-UA"/>
        </w:rPr>
        <w:t>оків орієнтовною площею до 0,1</w:t>
      </w:r>
      <w:r>
        <w:rPr>
          <w:sz w:val="28"/>
          <w:szCs w:val="28"/>
          <w:lang w:val="uk-UA"/>
        </w:rPr>
        <w:t>2</w:t>
      </w:r>
      <w:r w:rsidRPr="003A11EB">
        <w:rPr>
          <w:sz w:val="28"/>
          <w:szCs w:val="28"/>
          <w:lang w:val="uk-UA"/>
        </w:rPr>
        <w:t>00 га</w:t>
      </w:r>
      <w:r w:rsidR="00C15DB9">
        <w:rPr>
          <w:sz w:val="28"/>
          <w:szCs w:val="28"/>
          <w:lang w:val="uk-UA"/>
        </w:rPr>
        <w:t>,</w:t>
      </w:r>
      <w:r w:rsidRPr="003A11EB">
        <w:rPr>
          <w:sz w:val="28"/>
          <w:szCs w:val="28"/>
          <w:lang w:val="uk-UA"/>
        </w:rPr>
        <w:t xml:space="preserve"> </w:t>
      </w:r>
      <w:r w:rsidR="00C15DB9" w:rsidRPr="00847B91">
        <w:rPr>
          <w:sz w:val="28"/>
          <w:szCs w:val="28"/>
          <w:lang w:val="uk-UA"/>
        </w:rPr>
        <w:t>категорія земель: землі сільськогосподарського призначення,</w:t>
      </w:r>
      <w:r w:rsidR="00C15DB9">
        <w:rPr>
          <w:sz w:val="28"/>
          <w:szCs w:val="28"/>
          <w:lang w:val="uk-UA"/>
        </w:rPr>
        <w:t xml:space="preserve"> </w:t>
      </w:r>
      <w:r w:rsidRPr="003A11EB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городництва</w:t>
      </w:r>
      <w:r w:rsidRPr="003A11EB">
        <w:rPr>
          <w:sz w:val="28"/>
          <w:szCs w:val="28"/>
          <w:lang w:val="uk-UA"/>
        </w:rPr>
        <w:t xml:space="preserve"> (код виду цільового призначення земельної ділянки 01.0</w:t>
      </w:r>
      <w:r>
        <w:rPr>
          <w:sz w:val="28"/>
          <w:szCs w:val="28"/>
          <w:lang w:val="uk-UA"/>
        </w:rPr>
        <w:t>7</w:t>
      </w:r>
      <w:r w:rsidRPr="003A11EB">
        <w:rPr>
          <w:sz w:val="28"/>
          <w:szCs w:val="28"/>
          <w:lang w:val="uk-UA"/>
        </w:rPr>
        <w:t>)</w:t>
      </w:r>
      <w:r w:rsidR="00E02707">
        <w:rPr>
          <w:sz w:val="28"/>
          <w:szCs w:val="28"/>
          <w:lang w:val="uk-UA"/>
        </w:rPr>
        <w:t xml:space="preserve"> </w:t>
      </w:r>
      <w:r w:rsidR="00E02707" w:rsidRPr="003A11EB">
        <w:rPr>
          <w:sz w:val="28"/>
          <w:szCs w:val="28"/>
          <w:lang w:val="uk-UA"/>
        </w:rPr>
        <w:t>в м. Рожище</w:t>
      </w:r>
      <w:r w:rsidRPr="003A11EB">
        <w:rPr>
          <w:sz w:val="28"/>
          <w:szCs w:val="28"/>
          <w:lang w:val="uk-UA"/>
        </w:rPr>
        <w:t>.</w:t>
      </w:r>
    </w:p>
    <w:p w14:paraId="5A81AEBC" w14:textId="77777777" w:rsidR="00BB1EE9" w:rsidRPr="003A11EB" w:rsidRDefault="00BB1EE9" w:rsidP="00BB1EE9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 xml:space="preserve">2. Проект землеустрою щодо відведення земельної ділянки подати для розгляду та затвердження у встановленому порядку. </w:t>
      </w:r>
    </w:p>
    <w:p w14:paraId="3C1935EB" w14:textId="77777777" w:rsidR="00BB1EE9" w:rsidRPr="003A11EB" w:rsidRDefault="00BB1EE9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3.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14:paraId="2E36471F" w14:textId="77777777" w:rsidR="00BB1EE9" w:rsidRPr="003A11EB" w:rsidRDefault="00BB1EE9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7353466D" w14:textId="77777777" w:rsidR="00BB1EE9" w:rsidRPr="003A11EB" w:rsidRDefault="00BB1EE9" w:rsidP="00BB1EE9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14:paraId="5CC1BF74" w14:textId="77777777" w:rsidR="00BB1EE9" w:rsidRPr="003A11EB" w:rsidRDefault="00BB1EE9" w:rsidP="00BB1EE9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3A11EB">
        <w:rPr>
          <w:bCs/>
          <w:iCs/>
          <w:sz w:val="28"/>
          <w:szCs w:val="28"/>
          <w:lang w:val="uk-UA"/>
        </w:rPr>
        <w:t>Міський голова</w:t>
      </w:r>
      <w:r w:rsidRPr="003A11EB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3A11EB">
        <w:rPr>
          <w:rStyle w:val="a4"/>
          <w:bCs/>
          <w:i w:val="0"/>
          <w:sz w:val="28"/>
          <w:szCs w:val="28"/>
          <w:lang w:val="uk-UA"/>
        </w:rPr>
        <w:tab/>
      </w:r>
      <w:r w:rsidRPr="003A11EB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3A11EB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3A11EB">
        <w:rPr>
          <w:rStyle w:val="a4"/>
          <w:bCs/>
          <w:i w:val="0"/>
          <w:sz w:val="28"/>
          <w:szCs w:val="28"/>
          <w:lang w:val="uk-UA"/>
        </w:rPr>
        <w:tab/>
      </w:r>
    </w:p>
    <w:p w14:paraId="0FDAA8B9" w14:textId="77777777" w:rsidR="00BB1EE9" w:rsidRPr="003A11EB" w:rsidRDefault="00BB1EE9" w:rsidP="00BB1EE9">
      <w:pPr>
        <w:rPr>
          <w:iCs/>
          <w:lang w:val="uk-UA"/>
        </w:rPr>
      </w:pPr>
    </w:p>
    <w:p w14:paraId="5287840B" w14:textId="77777777" w:rsidR="00BB1EE9" w:rsidRPr="003A11EB" w:rsidRDefault="00BB1EE9" w:rsidP="00BB1EE9">
      <w:pPr>
        <w:rPr>
          <w:iCs/>
          <w:lang w:val="uk-UA"/>
        </w:rPr>
      </w:pPr>
      <w:r w:rsidRPr="003A11EB">
        <w:rPr>
          <w:iCs/>
          <w:lang w:val="uk-UA"/>
        </w:rPr>
        <w:t>Олег Данилюк   215 41</w:t>
      </w:r>
    </w:p>
    <w:p w14:paraId="16622D45" w14:textId="339CD746" w:rsidR="000C74AF" w:rsidRPr="00BB1EE9" w:rsidRDefault="00BB1EE9" w:rsidP="00BB1EE9">
      <w:r w:rsidRPr="003A11EB">
        <w:rPr>
          <w:lang w:val="uk-UA"/>
        </w:rPr>
        <w:lastRenderedPageBreak/>
        <w:t>Валентин Кузавка 215 41</w:t>
      </w:r>
    </w:p>
    <w:sectPr w:rsidR="000C74AF" w:rsidRPr="00BB1EE9" w:rsidSect="00893939">
      <w:headerReference w:type="default" r:id="rId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B34E" w14:textId="77777777" w:rsidR="006417F1" w:rsidRDefault="006417F1">
      <w:r>
        <w:separator/>
      </w:r>
    </w:p>
  </w:endnote>
  <w:endnote w:type="continuationSeparator" w:id="0">
    <w:p w14:paraId="241FAAEA" w14:textId="77777777" w:rsidR="006417F1" w:rsidRDefault="0064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6A86" w14:textId="77777777" w:rsidR="006417F1" w:rsidRDefault="006417F1">
      <w:r>
        <w:separator/>
      </w:r>
    </w:p>
  </w:footnote>
  <w:footnote w:type="continuationSeparator" w:id="0">
    <w:p w14:paraId="022CF074" w14:textId="77777777" w:rsidR="006417F1" w:rsidRDefault="0064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7496" w14:textId="77777777" w:rsidR="005A45CB" w:rsidRPr="005A45CB" w:rsidRDefault="00D0248F">
    <w:pPr>
      <w:pStyle w:val="a5"/>
      <w:rPr>
        <w:lang w:val="uk-UA"/>
      </w:rPr>
    </w:pPr>
    <w:r>
      <w:tab/>
    </w:r>
    <w:r>
      <w:tab/>
    </w:r>
    <w:r>
      <w:rPr>
        <w:lang w:val="uk-UA"/>
      </w:rPr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E9"/>
    <w:rsid w:val="00044E24"/>
    <w:rsid w:val="000C74AF"/>
    <w:rsid w:val="0016073A"/>
    <w:rsid w:val="006417F1"/>
    <w:rsid w:val="00BB1EE9"/>
    <w:rsid w:val="00C15DB9"/>
    <w:rsid w:val="00D0248F"/>
    <w:rsid w:val="00E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FD00A8"/>
  <w15:chartTrackingRefBased/>
  <w15:docId w15:val="{0100EF4A-8B6E-48F3-AC22-731B5C3C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BB1EE9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BB1EE9"/>
    <w:rPr>
      <w:i/>
      <w:iCs/>
    </w:rPr>
  </w:style>
  <w:style w:type="paragraph" w:styleId="a5">
    <w:name w:val="header"/>
    <w:basedOn w:val="a"/>
    <w:link w:val="a6"/>
    <w:rsid w:val="00BB1EE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BB1E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</cp:revision>
  <dcterms:created xsi:type="dcterms:W3CDTF">2025-06-06T11:15:00Z</dcterms:created>
  <dcterms:modified xsi:type="dcterms:W3CDTF">2025-06-11T11:53:00Z</dcterms:modified>
</cp:coreProperties>
</file>